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15A2" w14:textId="3C872FC2" w:rsidR="00534A10" w:rsidRDefault="00534A10" w:rsidP="00534A10">
      <w:pPr>
        <w:jc w:val="center"/>
        <w:rPr>
          <w:rFonts w:ascii="Arial" w:hAnsi="Arial" w:cs="Arial"/>
          <w:b/>
        </w:rPr>
      </w:pPr>
      <w:r w:rsidRPr="00C016CF">
        <w:rPr>
          <w:u w:val="single"/>
        </w:rPr>
        <w:t>Lampiran  Kuisioner</w:t>
      </w:r>
    </w:p>
    <w:p w14:paraId="0035B34F" w14:textId="77777777" w:rsidR="00534A10" w:rsidRPr="004D52A9" w:rsidRDefault="00534A10" w:rsidP="00534A10">
      <w:pPr>
        <w:spacing w:after="0" w:line="240" w:lineRule="auto"/>
        <w:jc w:val="right"/>
        <w:rPr>
          <w:rFonts w:ascii="Arial" w:hAnsi="Arial" w:cs="Arial"/>
        </w:rPr>
      </w:pPr>
      <w:r w:rsidRPr="004D52A9">
        <w:rPr>
          <w:rFonts w:ascii="Arial" w:hAnsi="Arial" w:cs="Arial"/>
        </w:rPr>
        <w:t>Hari/Jam :..........................................</w:t>
      </w:r>
    </w:p>
    <w:p w14:paraId="272C8DCE" w14:textId="77777777" w:rsidR="00534A10" w:rsidRPr="004D52A9" w:rsidRDefault="00534A10" w:rsidP="00534A10">
      <w:pPr>
        <w:spacing w:after="0" w:line="240" w:lineRule="auto"/>
        <w:jc w:val="center"/>
        <w:rPr>
          <w:rFonts w:ascii="Arial" w:hAnsi="Arial" w:cs="Arial"/>
          <w:b/>
        </w:rPr>
      </w:pPr>
    </w:p>
    <w:p w14:paraId="7348E2D6" w14:textId="77777777" w:rsidR="00534A10" w:rsidRPr="004D52A9" w:rsidRDefault="00534A10" w:rsidP="00534A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4D52A9">
        <w:rPr>
          <w:rFonts w:ascii="Arial" w:hAnsi="Arial" w:cs="Arial"/>
          <w:b/>
        </w:rPr>
        <w:t>UISIONER PENELITIAN</w:t>
      </w:r>
    </w:p>
    <w:p w14:paraId="4E333383" w14:textId="77777777" w:rsidR="00534A10" w:rsidRPr="004D52A9" w:rsidRDefault="00534A10" w:rsidP="00534A1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KAJIAN KINERJA</w:t>
      </w:r>
      <w:r w:rsidRPr="004D52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TRANSPORTASI BERDASARKAN TINGKAT PELAYANAN JALAN DENGAN MENGGUNAKAN</w:t>
      </w:r>
      <w:r>
        <w:rPr>
          <w:rFonts w:ascii="Arial" w:hAnsi="Arial" w:cs="Arial"/>
          <w:b/>
        </w:rPr>
        <w:t xml:space="preserve"> METODE </w:t>
      </w:r>
      <w:r w:rsidRPr="004F173E">
        <w:rPr>
          <w:rFonts w:ascii="Arial" w:hAnsi="Arial" w:cs="Arial"/>
          <w:b/>
          <w:i/>
        </w:rPr>
        <w:t xml:space="preserve">QUALITY FUNCTION DEPLOYMENT </w:t>
      </w:r>
      <w:r>
        <w:rPr>
          <w:rFonts w:ascii="Arial" w:hAnsi="Arial" w:cs="Arial"/>
          <w:b/>
        </w:rPr>
        <w:t xml:space="preserve">(QFD) </w:t>
      </w:r>
      <w:r w:rsidRPr="004D52A9">
        <w:rPr>
          <w:rFonts w:ascii="Arial" w:hAnsi="Arial" w:cs="Arial"/>
          <w:b/>
        </w:rPr>
        <w:t>DI KABUPATEN TULUNGAGUNG</w:t>
      </w:r>
    </w:p>
    <w:p w14:paraId="1D4C0787" w14:textId="77777777" w:rsidR="00534A10" w:rsidRPr="004D52A9" w:rsidRDefault="00534A10" w:rsidP="00534A10">
      <w:pPr>
        <w:rPr>
          <w:rFonts w:ascii="Arial" w:hAnsi="Arial" w:cs="Arial"/>
        </w:rPr>
      </w:pPr>
    </w:p>
    <w:p w14:paraId="08C97ED8" w14:textId="77777777" w:rsidR="00534A10" w:rsidRPr="004D52A9" w:rsidRDefault="00534A10" w:rsidP="00534A10">
      <w:pPr>
        <w:spacing w:after="0" w:line="360" w:lineRule="auto"/>
        <w:jc w:val="both"/>
        <w:rPr>
          <w:rFonts w:ascii="Arial" w:hAnsi="Arial" w:cs="Arial"/>
        </w:rPr>
      </w:pPr>
      <w:r w:rsidRPr="004D52A9">
        <w:rPr>
          <w:rFonts w:ascii="Arial" w:hAnsi="Arial" w:cs="Arial"/>
        </w:rPr>
        <w:tab/>
        <w:t xml:space="preserve">Kami  ingin mengetahui pendapat anda mengenai tingkat pelayanan </w:t>
      </w:r>
      <w:proofErr w:type="spellStart"/>
      <w:r>
        <w:rPr>
          <w:rFonts w:ascii="Arial" w:hAnsi="Arial" w:cs="Arial"/>
          <w:lang w:val="en-US"/>
        </w:rPr>
        <w:t>jalan</w:t>
      </w:r>
      <w:proofErr w:type="spellEnd"/>
      <w:r w:rsidRPr="004D52A9">
        <w:rPr>
          <w:rFonts w:ascii="Arial" w:hAnsi="Arial" w:cs="Arial"/>
        </w:rPr>
        <w:t>. Berilah tanda (√)  pada alternative yang paling sesuai dengan  jawaban yang paling sesuai dengan pendapat saudara pada daftar pernyataan dibawah ini. Adapun pembobotan atas jawaban pada tiap pernyataan adalah sebagai berikut :</w:t>
      </w:r>
    </w:p>
    <w:p w14:paraId="3513CBCF" w14:textId="77777777" w:rsidR="00534A10" w:rsidRPr="004D52A9" w:rsidRDefault="00534A10" w:rsidP="00534A10">
      <w:pPr>
        <w:spacing w:after="0" w:line="360" w:lineRule="auto"/>
        <w:ind w:left="720"/>
        <w:jc w:val="both"/>
        <w:rPr>
          <w:rFonts w:ascii="Arial" w:hAnsi="Arial" w:cs="Arial"/>
        </w:rPr>
      </w:pPr>
      <w:r w:rsidRPr="004D52A9">
        <w:rPr>
          <w:rFonts w:ascii="Arial" w:hAnsi="Arial" w:cs="Arial"/>
        </w:rPr>
        <w:t>4. Sangat Baik</w:t>
      </w:r>
    </w:p>
    <w:p w14:paraId="537E8589" w14:textId="77777777" w:rsidR="00534A10" w:rsidRPr="004D52A9" w:rsidRDefault="00534A10" w:rsidP="00534A10">
      <w:pPr>
        <w:spacing w:after="0" w:line="360" w:lineRule="auto"/>
        <w:ind w:left="720"/>
        <w:jc w:val="both"/>
        <w:rPr>
          <w:rFonts w:ascii="Arial" w:hAnsi="Arial" w:cs="Arial"/>
        </w:rPr>
      </w:pPr>
      <w:r w:rsidRPr="004D52A9">
        <w:rPr>
          <w:rFonts w:ascii="Arial" w:hAnsi="Arial" w:cs="Arial"/>
        </w:rPr>
        <w:t>3. Baik</w:t>
      </w:r>
    </w:p>
    <w:p w14:paraId="37D5C198" w14:textId="77777777" w:rsidR="00534A10" w:rsidRPr="004D52A9" w:rsidRDefault="00534A10" w:rsidP="00534A10">
      <w:pPr>
        <w:spacing w:after="0" w:line="360" w:lineRule="auto"/>
        <w:ind w:left="720"/>
        <w:jc w:val="both"/>
        <w:rPr>
          <w:rFonts w:ascii="Arial" w:hAnsi="Arial" w:cs="Arial"/>
        </w:rPr>
      </w:pPr>
      <w:r w:rsidRPr="004D52A9">
        <w:rPr>
          <w:rFonts w:ascii="Arial" w:hAnsi="Arial" w:cs="Arial"/>
        </w:rPr>
        <w:t>2. Kurang Baik</w:t>
      </w:r>
    </w:p>
    <w:p w14:paraId="1E70C27B" w14:textId="77777777" w:rsidR="00534A10" w:rsidRPr="004D52A9" w:rsidRDefault="00534A10" w:rsidP="00534A10">
      <w:pPr>
        <w:spacing w:after="0" w:line="360" w:lineRule="auto"/>
        <w:ind w:left="720"/>
        <w:jc w:val="both"/>
        <w:rPr>
          <w:rFonts w:ascii="Arial" w:hAnsi="Arial" w:cs="Arial"/>
        </w:rPr>
      </w:pPr>
      <w:r w:rsidRPr="004D52A9">
        <w:rPr>
          <w:rFonts w:ascii="Arial" w:hAnsi="Arial" w:cs="Arial"/>
        </w:rPr>
        <w:t>1. Tidak Baik</w:t>
      </w:r>
    </w:p>
    <w:p w14:paraId="66E1AF7D" w14:textId="77777777" w:rsidR="00534A10" w:rsidRPr="004D52A9" w:rsidRDefault="00534A10" w:rsidP="00534A10">
      <w:pPr>
        <w:spacing w:after="0" w:line="360" w:lineRule="auto"/>
        <w:jc w:val="both"/>
        <w:rPr>
          <w:rFonts w:ascii="Arial" w:hAnsi="Arial" w:cs="Arial"/>
        </w:rPr>
      </w:pPr>
    </w:p>
    <w:p w14:paraId="7B164132" w14:textId="77777777" w:rsidR="00534A10" w:rsidRPr="004D52A9" w:rsidRDefault="00534A10" w:rsidP="00534A10">
      <w:pPr>
        <w:spacing w:after="0" w:line="480" w:lineRule="auto"/>
        <w:rPr>
          <w:rFonts w:ascii="Arial" w:hAnsi="Arial" w:cs="Arial"/>
          <w:lang w:val="sv-SE"/>
        </w:rPr>
      </w:pPr>
      <w:r w:rsidRPr="004D52A9">
        <w:rPr>
          <w:rFonts w:ascii="Arial" w:hAnsi="Arial" w:cs="Arial"/>
          <w:lang w:val="sv-SE"/>
        </w:rPr>
        <w:t xml:space="preserve">Nama </w:t>
      </w:r>
      <w:r w:rsidRPr="004D52A9">
        <w:rPr>
          <w:rFonts w:ascii="Arial" w:hAnsi="Arial" w:cs="Arial"/>
          <w:lang w:val="sv-SE"/>
        </w:rPr>
        <w:tab/>
        <w:t>:</w:t>
      </w:r>
    </w:p>
    <w:p w14:paraId="1FD025DC" w14:textId="77777777" w:rsidR="00534A10" w:rsidRPr="004D52A9" w:rsidRDefault="00534A10" w:rsidP="00534A10">
      <w:pPr>
        <w:spacing w:after="0" w:line="480" w:lineRule="auto"/>
        <w:rPr>
          <w:rFonts w:ascii="Arial" w:hAnsi="Arial" w:cs="Arial"/>
        </w:rPr>
      </w:pPr>
      <w:r w:rsidRPr="004D52A9">
        <w:rPr>
          <w:rFonts w:ascii="Arial" w:hAnsi="Arial" w:cs="Arial"/>
          <w:lang w:val="sv-SE"/>
        </w:rPr>
        <w:t>Alamat</w:t>
      </w:r>
      <w:r w:rsidRPr="004D52A9">
        <w:rPr>
          <w:rFonts w:ascii="Arial" w:hAnsi="Arial" w:cs="Arial"/>
          <w:lang w:val="sv-SE"/>
        </w:rPr>
        <w:tab/>
        <w:t>:</w:t>
      </w:r>
    </w:p>
    <w:p w14:paraId="0F4924CB" w14:textId="77777777" w:rsidR="00534A10" w:rsidRPr="004D52A9" w:rsidRDefault="00534A10" w:rsidP="00534A10">
      <w:pPr>
        <w:spacing w:after="0" w:line="480" w:lineRule="auto"/>
        <w:jc w:val="both"/>
        <w:rPr>
          <w:rFonts w:ascii="Arial" w:hAnsi="Arial" w:cs="Arial"/>
        </w:rPr>
      </w:pPr>
      <w:r w:rsidRPr="004D52A9">
        <w:rPr>
          <w:rFonts w:ascii="Arial" w:hAnsi="Arial" w:cs="Arial"/>
        </w:rPr>
        <w:t>Jenis Kelamin</w:t>
      </w:r>
      <w:r w:rsidRPr="004D52A9">
        <w:rPr>
          <w:rFonts w:ascii="Arial" w:hAnsi="Arial" w:cs="Arial"/>
        </w:rPr>
        <w:tab/>
        <w:t>:</w:t>
      </w:r>
    </w:p>
    <w:p w14:paraId="0415383F" w14:textId="77777777" w:rsidR="00534A10" w:rsidRPr="004D52A9" w:rsidRDefault="00534A10" w:rsidP="00534A10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7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5531"/>
        <w:gridCol w:w="430"/>
        <w:gridCol w:w="418"/>
        <w:gridCol w:w="419"/>
        <w:gridCol w:w="418"/>
      </w:tblGrid>
      <w:tr w:rsidR="00534A10" w:rsidRPr="006D253C" w14:paraId="1D1639EF" w14:textId="77777777" w:rsidTr="00477BE3">
        <w:trPr>
          <w:jc w:val="center"/>
        </w:trPr>
        <w:tc>
          <w:tcPr>
            <w:tcW w:w="572" w:type="dxa"/>
            <w:shd w:val="clear" w:color="auto" w:fill="DDD9C3"/>
            <w:vAlign w:val="center"/>
          </w:tcPr>
          <w:p w14:paraId="3D1B7AB7" w14:textId="77777777" w:rsidR="00534A10" w:rsidRPr="006D253C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253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531" w:type="dxa"/>
            <w:shd w:val="clear" w:color="auto" w:fill="DDD9C3"/>
            <w:vAlign w:val="center"/>
          </w:tcPr>
          <w:p w14:paraId="623F904D" w14:textId="77777777" w:rsidR="00534A10" w:rsidRPr="006D253C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253C">
              <w:rPr>
                <w:rFonts w:ascii="Arial" w:hAnsi="Arial" w:cs="Arial"/>
                <w:b/>
              </w:rPr>
              <w:t>Pernyataan</w:t>
            </w:r>
          </w:p>
        </w:tc>
        <w:tc>
          <w:tcPr>
            <w:tcW w:w="430" w:type="dxa"/>
            <w:shd w:val="clear" w:color="auto" w:fill="DDD9C3"/>
            <w:vAlign w:val="center"/>
          </w:tcPr>
          <w:p w14:paraId="3B8FC14D" w14:textId="77777777" w:rsidR="00534A10" w:rsidRPr="006D253C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253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8" w:type="dxa"/>
            <w:shd w:val="clear" w:color="auto" w:fill="DDD9C3"/>
            <w:vAlign w:val="center"/>
          </w:tcPr>
          <w:p w14:paraId="14F76CF5" w14:textId="77777777" w:rsidR="00534A10" w:rsidRPr="006D253C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253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9" w:type="dxa"/>
            <w:shd w:val="clear" w:color="auto" w:fill="DDD9C3"/>
            <w:vAlign w:val="center"/>
          </w:tcPr>
          <w:p w14:paraId="731BBF81" w14:textId="77777777" w:rsidR="00534A10" w:rsidRPr="006D253C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253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8" w:type="dxa"/>
            <w:shd w:val="clear" w:color="auto" w:fill="DDD9C3"/>
            <w:vAlign w:val="center"/>
          </w:tcPr>
          <w:p w14:paraId="0A8EA32A" w14:textId="77777777" w:rsidR="00534A10" w:rsidRPr="006D253C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253C">
              <w:rPr>
                <w:rFonts w:ascii="Arial" w:hAnsi="Arial" w:cs="Arial"/>
                <w:b/>
              </w:rPr>
              <w:t>1</w:t>
            </w:r>
          </w:p>
        </w:tc>
      </w:tr>
      <w:tr w:rsidR="00534A10" w:rsidRPr="006D253C" w14:paraId="06B29519" w14:textId="77777777" w:rsidTr="00477BE3">
        <w:trPr>
          <w:jc w:val="center"/>
        </w:trPr>
        <w:tc>
          <w:tcPr>
            <w:tcW w:w="572" w:type="dxa"/>
          </w:tcPr>
          <w:p w14:paraId="78B937B9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531" w:type="dxa"/>
            <w:vAlign w:val="center"/>
          </w:tcPr>
          <w:p w14:paraId="749BB35C" w14:textId="77777777" w:rsidR="00534A10" w:rsidRPr="006D253C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>Waktu perjalanan</w:t>
            </w:r>
          </w:p>
        </w:tc>
        <w:tc>
          <w:tcPr>
            <w:tcW w:w="430" w:type="dxa"/>
          </w:tcPr>
          <w:p w14:paraId="143CB3B4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77C6CDCA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20D1B093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276FCA5A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1317F6E4" w14:textId="77777777" w:rsidTr="00477BE3">
        <w:trPr>
          <w:jc w:val="center"/>
        </w:trPr>
        <w:tc>
          <w:tcPr>
            <w:tcW w:w="572" w:type="dxa"/>
          </w:tcPr>
          <w:p w14:paraId="0C0E8E9E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5531" w:type="dxa"/>
            <w:vAlign w:val="center"/>
          </w:tcPr>
          <w:p w14:paraId="2581EF29" w14:textId="77777777" w:rsidR="00534A10" w:rsidRPr="00E3022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Waktu berhenti di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persimpangan</w:t>
            </w:r>
            <w:proofErr w:type="spellEnd"/>
          </w:p>
        </w:tc>
        <w:tc>
          <w:tcPr>
            <w:tcW w:w="430" w:type="dxa"/>
          </w:tcPr>
          <w:p w14:paraId="04C0AE5F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6EEE2802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4181C917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2B0C54A5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0E5F4F93" w14:textId="77777777" w:rsidTr="00477BE3">
        <w:trPr>
          <w:jc w:val="center"/>
        </w:trPr>
        <w:tc>
          <w:tcPr>
            <w:tcW w:w="572" w:type="dxa"/>
          </w:tcPr>
          <w:p w14:paraId="19673E1B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5531" w:type="dxa"/>
            <w:vAlign w:val="center"/>
          </w:tcPr>
          <w:p w14:paraId="28C64AE8" w14:textId="77777777" w:rsidR="00534A10" w:rsidRPr="006D253C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Jumlah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halte</w:t>
            </w:r>
            <w:proofErr w:type="spellEnd"/>
            <w:r w:rsidRPr="006D253C">
              <w:rPr>
                <w:rFonts w:ascii="Arial" w:hAnsi="Arial" w:cs="Arial"/>
                <w:lang w:eastAsia="id-ID"/>
              </w:rPr>
              <w:t xml:space="preserve"> yang disediakan</w:t>
            </w:r>
          </w:p>
        </w:tc>
        <w:tc>
          <w:tcPr>
            <w:tcW w:w="430" w:type="dxa"/>
          </w:tcPr>
          <w:p w14:paraId="5A34697E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27BFDDFE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06B41D3D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46D256F8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6BEBF22A" w14:textId="77777777" w:rsidTr="00477BE3">
        <w:trPr>
          <w:jc w:val="center"/>
        </w:trPr>
        <w:tc>
          <w:tcPr>
            <w:tcW w:w="572" w:type="dxa"/>
          </w:tcPr>
          <w:p w14:paraId="797C67F5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5531" w:type="dxa"/>
            <w:vAlign w:val="center"/>
          </w:tcPr>
          <w:p w14:paraId="34AD0CA1" w14:textId="65EDDABE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Kepadatan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pengendara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 w:rsidR="00A67C46">
              <w:rPr>
                <w:rFonts w:ascii="Arial" w:hAnsi="Arial" w:cs="Arial"/>
                <w:lang w:val="en-US" w:eastAsia="id-ID"/>
              </w:rPr>
              <w:t>kendaraan</w:t>
            </w:r>
            <w:proofErr w:type="spellEnd"/>
          </w:p>
        </w:tc>
        <w:tc>
          <w:tcPr>
            <w:tcW w:w="430" w:type="dxa"/>
          </w:tcPr>
          <w:p w14:paraId="6DCA423E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035C48DA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06637E48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</w:tcPr>
          <w:p w14:paraId="31F054A4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4AE7C16A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2640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3BCB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Kecepatan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kendaraan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ACB7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DDBE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A621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0D3D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1E7DC85F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DAB2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BAAE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Frekuensi/waktu antara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kendaraan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5AC8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5FC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427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FC88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4A7B285D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AB9E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B4B2" w14:textId="77777777" w:rsidR="00534A10" w:rsidRPr="00E3022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proofErr w:type="spellStart"/>
            <w:r>
              <w:rPr>
                <w:rFonts w:ascii="Arial" w:hAnsi="Arial" w:cs="Arial"/>
                <w:lang w:val="en-US" w:eastAsia="id-ID"/>
              </w:rPr>
              <w:t>Kesiapan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pengemudi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dalam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berkendara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0AE0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F0BD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79CC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59C2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59DD6C70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5D29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E4E2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Kebersihan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prasarana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transportasi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6A9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12F3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14D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0576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2AF75363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E62C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E585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Kebersihan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jalan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0B8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00FF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B6C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E56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2A9B0D65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D501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719C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Kemudahan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jalan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untuk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diakses</w:t>
            </w:r>
            <w:proofErr w:type="spellEnd"/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5D63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9880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31CE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745F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69F072ED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ADF7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A124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Kenyamanan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jalan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fasilitas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>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B5B4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62C7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4276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7E5D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6DD6F02F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054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055F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Keamanan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berkendara</w:t>
            </w:r>
            <w:proofErr w:type="spellEnd"/>
            <w:r w:rsidRPr="006D253C">
              <w:rPr>
                <w:rFonts w:ascii="Arial" w:hAnsi="Arial" w:cs="Arial"/>
                <w:lang w:eastAsia="id-ID"/>
              </w:rPr>
              <w:t xml:space="preserve"> (dari tindak kejahatan</w:t>
            </w:r>
            <w:r>
              <w:rPr>
                <w:rFonts w:ascii="Arial" w:hAnsi="Arial" w:cs="Arial"/>
                <w:lang w:val="en-US" w:eastAsia="id-ID"/>
              </w:rPr>
              <w:t>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0C11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BA13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32D6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FD9A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6C8012BB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22D9" w14:textId="77777777" w:rsidR="00534A10" w:rsidRPr="004E015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CEB3" w14:textId="77777777" w:rsidR="00534A10" w:rsidRPr="004E0157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 w:eastAsia="id-ID"/>
              </w:rPr>
            </w:pPr>
            <w:proofErr w:type="spellStart"/>
            <w:r>
              <w:rPr>
                <w:rFonts w:ascii="Arial" w:hAnsi="Arial" w:cs="Arial"/>
                <w:lang w:val="en-US" w:eastAsia="id-ID"/>
              </w:rPr>
              <w:t>Kenyamanan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berkendara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US" w:eastAsia="id-ID"/>
              </w:rPr>
              <w:t xml:space="preserve">(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geometri</w:t>
            </w:r>
            <w:proofErr w:type="spellEnd"/>
            <w:proofErr w:type="gramEnd"/>
            <w:r>
              <w:rPr>
                <w:rFonts w:ascii="Arial" w:hAnsi="Arial" w:cs="Arial"/>
                <w:lang w:val="en-US"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jalan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)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A23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23C8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5293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9D9B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34A10" w:rsidRPr="006D253C" w14:paraId="7954AA1D" w14:textId="77777777" w:rsidTr="00477BE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7E75" w14:textId="77777777" w:rsidR="00534A10" w:rsidRPr="00E30227" w:rsidRDefault="00534A10" w:rsidP="00477BE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FEFC" w14:textId="03D053C7" w:rsidR="00534A10" w:rsidRPr="006D253C" w:rsidRDefault="00534A10" w:rsidP="00477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id-ID"/>
              </w:rPr>
            </w:pPr>
            <w:r w:rsidRPr="006D253C">
              <w:rPr>
                <w:rFonts w:ascii="Arial" w:hAnsi="Arial" w:cs="Arial"/>
                <w:lang w:eastAsia="id-ID"/>
              </w:rPr>
              <w:t xml:space="preserve">Ongkos / biaya </w:t>
            </w:r>
            <w:proofErr w:type="spellStart"/>
            <w:r>
              <w:rPr>
                <w:rFonts w:ascii="Arial" w:hAnsi="Arial" w:cs="Arial"/>
                <w:lang w:val="en-US" w:eastAsia="id-ID"/>
              </w:rPr>
              <w:t>perjalanan</w:t>
            </w:r>
            <w:proofErr w:type="spellEnd"/>
            <w:r>
              <w:rPr>
                <w:rFonts w:ascii="Arial" w:hAnsi="Arial" w:cs="Arial"/>
                <w:lang w:val="en-US" w:eastAsia="id-ID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D108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DE52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D565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2DA" w14:textId="77777777" w:rsidR="00534A10" w:rsidRPr="006D253C" w:rsidRDefault="00534A10" w:rsidP="00477BE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DA1AE8D" w14:textId="1D759705" w:rsidR="000E3556" w:rsidRDefault="000E3556"/>
    <w:p w14:paraId="432F6B84" w14:textId="293FF9D9" w:rsidR="00084CB0" w:rsidRDefault="00084CB0">
      <w:pPr>
        <w:spacing w:after="160" w:line="259" w:lineRule="auto"/>
      </w:pPr>
      <w:r>
        <w:br w:type="page"/>
      </w:r>
    </w:p>
    <w:p w14:paraId="4AB4BB9F" w14:textId="77777777" w:rsidR="00084CB0" w:rsidRDefault="00084CB0">
      <w:pPr>
        <w:sectPr w:rsidR="00084CB0" w:rsidSect="00F86750">
          <w:pgSz w:w="11907" w:h="16840" w:code="9"/>
          <w:pgMar w:top="1440" w:right="1797" w:bottom="1440" w:left="1797" w:header="720" w:footer="720" w:gutter="0"/>
          <w:cols w:space="720"/>
          <w:docGrid w:linePitch="360"/>
        </w:sectPr>
      </w:pPr>
    </w:p>
    <w:p w14:paraId="1660C18B" w14:textId="24130C04" w:rsidR="00534A10" w:rsidRDefault="00084CB0" w:rsidP="00084CB0">
      <w:pPr>
        <w:jc w:val="center"/>
      </w:pPr>
      <w:r>
        <w:rPr>
          <w:noProof/>
        </w:rPr>
        <w:lastRenderedPageBreak/>
        <w:drawing>
          <wp:inline distT="0" distB="0" distL="0" distR="0" wp14:anchorId="09C0C64E" wp14:editId="43845170">
            <wp:extent cx="6647180" cy="4827905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41979" t="21047" r="18820" b="17552"/>
                    <a:stretch/>
                  </pic:blipFill>
                  <pic:spPr bwMode="auto">
                    <a:xfrm>
                      <a:off x="0" y="0"/>
                      <a:ext cx="6647180" cy="482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5B80D7" w14:textId="16E51AF4" w:rsidR="00534A10" w:rsidRPr="00084CB0" w:rsidRDefault="00084CB0" w:rsidP="00084CB0">
      <w:pPr>
        <w:spacing w:line="360" w:lineRule="auto"/>
        <w:jc w:val="center"/>
        <w:rPr>
          <w:rFonts w:ascii="Times New Roman" w:eastAsiaTheme="minorHAnsi" w:hAnsi="Times New Roman"/>
          <w:lang w:val="en-US"/>
        </w:rPr>
      </w:pPr>
      <w:r w:rsidRPr="00084CB0">
        <w:rPr>
          <w:rFonts w:ascii="Times New Roman" w:hAnsi="Times New Roman"/>
          <w:noProof/>
        </w:rPr>
        <w:t>Gambar 2. Rumah Kualitas (HOQ)</w:t>
      </w:r>
    </w:p>
    <w:sectPr w:rsidR="00534A10" w:rsidRPr="00084CB0" w:rsidSect="00084CB0">
      <w:pgSz w:w="16840" w:h="11907" w:orient="landscape" w:code="9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D2"/>
    <w:rsid w:val="00084CB0"/>
    <w:rsid w:val="000E3556"/>
    <w:rsid w:val="00534A10"/>
    <w:rsid w:val="00845BD2"/>
    <w:rsid w:val="00A11345"/>
    <w:rsid w:val="00A67C46"/>
    <w:rsid w:val="00ED444B"/>
    <w:rsid w:val="00F8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43A6"/>
  <w15:chartTrackingRefBased/>
  <w15:docId w15:val="{6B75A29F-1085-4DB0-A3FD-2FA91D8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10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susilo wati</dc:creator>
  <cp:keywords/>
  <dc:description/>
  <cp:lastModifiedBy>susilo wati</cp:lastModifiedBy>
  <cp:revision>5</cp:revision>
  <dcterms:created xsi:type="dcterms:W3CDTF">2022-01-24T07:37:00Z</dcterms:created>
  <dcterms:modified xsi:type="dcterms:W3CDTF">2022-04-19T07:07:00Z</dcterms:modified>
</cp:coreProperties>
</file>